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1" w:rsidRPr="00AB11B1" w:rsidRDefault="00AB11B1" w:rsidP="00AB11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 w:rsidRPr="00AB11B1"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МУНИЦИПАЛЬНОЕ БЮДЖЕТНОЕ ОБЩЕОБРАЗОВАТЛЬЕНОЕ УЧРЕЖДЕНИЕ</w:t>
      </w:r>
    </w:p>
    <w:p w:rsidR="00AB11B1" w:rsidRDefault="00AB11B1" w:rsidP="00AB11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 w:rsidRPr="00AB11B1"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СОХРАНОВСКАЯ СРЕДНЯЯ ОБЩЕОБРАЗОВАТЕЛЬНАЯ ШКОЛА</w:t>
      </w:r>
    </w:p>
    <w:p w:rsidR="00AB11B1" w:rsidRDefault="00AB11B1" w:rsidP="00AB11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</w:p>
    <w:p w:rsidR="00AB11B1" w:rsidRDefault="00AB11B1" w:rsidP="00AB11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ПРИКАЗ</w:t>
      </w:r>
    </w:p>
    <w:p w:rsidR="00AB11B1" w:rsidRDefault="00AB11B1" w:rsidP="00AB11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Сохрановка</w:t>
      </w:r>
      <w:proofErr w:type="spellEnd"/>
    </w:p>
    <w:p w:rsidR="00AB11B1" w:rsidRDefault="00AB11B1" w:rsidP="00AB11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24.03.2020 г</w:t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ab/>
        <w:t xml:space="preserve">№ 77-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о.д.</w:t>
      </w:r>
      <w:proofErr w:type="spellEnd"/>
    </w:p>
    <w:p w:rsidR="00AB11B1" w:rsidRDefault="00AB11B1" w:rsidP="00AB11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«О</w:t>
      </w:r>
      <w:r w:rsidR="00F44D2F" w:rsidRPr="007D459E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б организации образовательной деятельности </w:t>
      </w:r>
    </w:p>
    <w:p w:rsidR="00AB11B1" w:rsidRDefault="00F44D2F" w:rsidP="00AB11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7D459E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в условиях предупреждения распространения </w:t>
      </w:r>
    </w:p>
    <w:p w:rsidR="00F44D2F" w:rsidRPr="00AB11B1" w:rsidRDefault="00F44D2F" w:rsidP="00AB11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 w:rsidRPr="007D459E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новой </w:t>
      </w:r>
      <w:proofErr w:type="spellStart"/>
      <w:r w:rsidRPr="007D459E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коронавирусной</w:t>
      </w:r>
      <w:proofErr w:type="spellEnd"/>
      <w:r w:rsidRPr="007D459E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инфекции COVID-2019</w:t>
      </w:r>
      <w:r w:rsidR="00AB11B1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»</w:t>
      </w:r>
    </w:p>
    <w:p w:rsidR="00F44D2F" w:rsidRPr="00CA0B10" w:rsidRDefault="00F44D2F" w:rsidP="00CA0B1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В соо</w:t>
      </w:r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тветствии с Приказом  </w:t>
      </w:r>
      <w:proofErr w:type="spellStart"/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Минпросвещения</w:t>
      </w:r>
      <w:proofErr w:type="spellEnd"/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России от 17.03.2020 № 104 </w:t>
      </w:r>
      <w:r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«Об организации образовательной деятельности в организациях, реализующих об</w:t>
      </w:r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разовательные программы начального общего </w:t>
      </w:r>
      <w:r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образования</w:t>
      </w:r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, осинового общего образования, среднего общего образования</w:t>
      </w:r>
      <w:proofErr w:type="gramStart"/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,</w:t>
      </w:r>
      <w:proofErr w:type="gramEnd"/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среднего профессионального образования, соответственно дополнительного профессионального образования</w:t>
      </w:r>
      <w:r w:rsidR="00610B88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и дополнительные образовательные программ, в  условиях распространения новой </w:t>
      </w:r>
      <w:proofErr w:type="spellStart"/>
      <w:r w:rsidR="00610B88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коронавирусной</w:t>
      </w:r>
      <w:proofErr w:type="spellEnd"/>
      <w:r w:rsidR="00610B88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инфекции на территории РФ», </w:t>
      </w:r>
      <w:r w:rsidR="00CA0B10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приказа Министерства общего и профессионального образования Ростовской области от 20.03.2020 г № 213 «О </w:t>
      </w:r>
      <w:proofErr w:type="gramStart"/>
      <w:r w:rsidR="00CA0B10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введении в общеобразовательных организациях Ростовской области временной реализации общеобразовательных программ начального общего, основного общего,  среднего общего образования и дополнительных общеобразовательных программ  с применением электронного обучения и дистанционных образовательных технологий»,  во  исполнение распоряжения губернатора Ростовской области  В.Ю. .Голубева</w:t>
      </w:r>
      <w:r w:rsidR="00AB11B1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</w:t>
      </w:r>
      <w:r w:rsidR="00CA0B10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от  16.03.2020 г  № 43 «О введении режима повышенной готовности на территории Ростовской области  и мерах по предотвращению распространения новой </w:t>
      </w:r>
      <w:proofErr w:type="spellStart"/>
      <w:r w:rsidR="00CA0B10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коронавируссной</w:t>
      </w:r>
      <w:proofErr w:type="spellEnd"/>
      <w:r w:rsidR="00CA0B10" w:rsidRPr="00CA0B10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 инфекции»,</w:t>
      </w:r>
      <w:proofErr w:type="gramEnd"/>
    </w:p>
    <w:p w:rsidR="00CA0B10" w:rsidRPr="007D459E" w:rsidRDefault="00CA0B10" w:rsidP="00CA0B10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  <w:t>ПРИКАЗЫАВЮ:</w:t>
      </w:r>
    </w:p>
    <w:p w:rsidR="00F44D2F" w:rsidRPr="007A294F" w:rsidRDefault="00F44D2F" w:rsidP="007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7D459E"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  <w:t>1</w:t>
      </w: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. </w:t>
      </w:r>
      <w:r w:rsidR="00CA0B10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Всем сотрудникам  ОО,</w:t>
      </w: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осуществляющих реализацию образовательных программ</w:t>
      </w:r>
      <w:r w:rsidR="00CA0B10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начального общего, основного общего, среднего общего образования</w:t>
      </w:r>
      <w:r w:rsidR="007A294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, на период с  30 </w:t>
      </w: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марта 2020 г.</w:t>
      </w:r>
      <w:r w:rsidR="007A294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</w:t>
      </w:r>
      <w:r w:rsidR="00B000F1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п</w:t>
      </w:r>
      <w:bookmarkStart w:id="0" w:name="_GoBack"/>
      <w:bookmarkEnd w:id="0"/>
      <w:r w:rsidR="007A294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о 12 апреля 2020 года, </w:t>
      </w: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до отмены приказа:</w:t>
      </w:r>
    </w:p>
    <w:p w:rsidR="00F44D2F" w:rsidRPr="007A294F" w:rsidRDefault="00F44D2F" w:rsidP="007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1.1</w:t>
      </w:r>
      <w:proofErr w:type="gramStart"/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О</w:t>
      </w:r>
      <w:proofErr w:type="gramEnd"/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существлять реализацию всех образовательных программ на основе электронного обучения с применением дистанционных образовательных технологий, в том числе:</w:t>
      </w:r>
    </w:p>
    <w:p w:rsidR="00F44D2F" w:rsidRPr="007A294F" w:rsidRDefault="007A294F" w:rsidP="007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- </w:t>
      </w:r>
      <w:r w:rsidR="00F44D2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Про</w:t>
      </w: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грамм начального общего </w:t>
      </w:r>
      <w:r w:rsidR="00F44D2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образования;</w:t>
      </w:r>
    </w:p>
    <w:p w:rsidR="00F44D2F" w:rsidRPr="007A294F" w:rsidRDefault="007A294F" w:rsidP="007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-  </w:t>
      </w:r>
      <w:r w:rsidR="00F44D2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Программ основного общего образования;</w:t>
      </w:r>
    </w:p>
    <w:p w:rsidR="00F44D2F" w:rsidRPr="007A294F" w:rsidRDefault="007A294F" w:rsidP="007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- </w:t>
      </w:r>
      <w:r w:rsidR="00F44D2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Программ среднего общего образования;</w:t>
      </w:r>
    </w:p>
    <w:p w:rsidR="00F44D2F" w:rsidRPr="007A294F" w:rsidRDefault="007A294F" w:rsidP="007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- </w:t>
      </w:r>
      <w:r w:rsidR="00F44D2F" w:rsidRPr="007A294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Дополнительных общеобразовательных программ, в том числе программ;</w:t>
      </w:r>
    </w:p>
    <w:p w:rsidR="00F44D2F" w:rsidRPr="00A3407D" w:rsidRDefault="007A294F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2. Всем педагогическим работникам  ОО организовать взаимодействие с обучающимися и их родителями 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в электронной информационной образовательной среде, 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процесс обучения -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на основе дистанцио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нных образовательных технологий.</w:t>
      </w:r>
    </w:p>
    <w:p w:rsidR="00F44D2F" w:rsidRPr="00A3407D" w:rsidRDefault="007A294F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3.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Предусмотреть возможность перевода </w:t>
      </w:r>
      <w:proofErr w:type="gramStart"/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обучающихся</w:t>
      </w:r>
      <w:proofErr w:type="gramEnd"/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на обучение по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индивидуальному учебному плану в дистанционном режиме.</w:t>
      </w:r>
    </w:p>
    <w:p w:rsidR="00F44D2F" w:rsidRPr="00A3407D" w:rsidRDefault="007A294F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4.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Предусмотреть задания для самостоятельной работы обучающихся, которые не требуют обязательного посещения библиотек, архивов, музеев и т.п.</w:t>
      </w:r>
    </w:p>
    <w:p w:rsidR="007A294F" w:rsidRPr="00A3407D" w:rsidRDefault="007A294F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5. Заместителю директора по УВР </w:t>
      </w:r>
      <w:proofErr w:type="spellStart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Веремейцевой</w:t>
      </w:r>
      <w:proofErr w:type="spellEnd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Т.И.:</w:t>
      </w:r>
    </w:p>
    <w:p w:rsidR="007A294F" w:rsidRPr="00A3407D" w:rsidRDefault="007A294F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5.1.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Составить график присутствия на рабочих местах 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педагогических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работников 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(работа консультационного пункта)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в соответствии с производственной необходимостью в условиях реализации образовательных программ на основе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lastRenderedPageBreak/>
        <w:t xml:space="preserve">электронного обучения и дистанционных образовательных технологий и 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</w:t>
      </w:r>
      <w:proofErr w:type="gramStart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разместить его</w:t>
      </w:r>
      <w:proofErr w:type="gramEnd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на сайте школы.</w:t>
      </w:r>
    </w:p>
    <w:p w:rsidR="00F44D2F" w:rsidRPr="00A3407D" w:rsidRDefault="007A294F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5.2.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Не допускать пребывания обучающихся в</w:t>
      </w:r>
      <w:r w:rsidR="00E108DB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ОО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за исключением ос</w:t>
      </w:r>
      <w:r w:rsidR="00E108DB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обо важных и экстренных случаев .</w:t>
      </w:r>
    </w:p>
    <w:p w:rsidR="00E108DB" w:rsidRPr="00A3407D" w:rsidRDefault="00E108DB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5.3.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В особо важных и экстренных случаях принимать обучающихся по согласованию с 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директором школы.</w:t>
      </w:r>
    </w:p>
    <w:p w:rsidR="00E108DB" w:rsidRPr="00A3407D" w:rsidRDefault="00E108DB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6. Заместителю директора по УВР </w:t>
      </w:r>
      <w:proofErr w:type="spellStart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Веремейцевой</w:t>
      </w:r>
      <w:proofErr w:type="spellEnd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Т.И. и заместителю директора по ВР </w:t>
      </w:r>
      <w:proofErr w:type="spellStart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Щетниковой</w:t>
      </w:r>
      <w:proofErr w:type="spellEnd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Н.В.:</w:t>
      </w:r>
    </w:p>
    <w:p w:rsidR="00F44D2F" w:rsidRPr="007D459E" w:rsidRDefault="00E108DB" w:rsidP="00A34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6.1.О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беспечить реализацию образовательных программ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начального общего, основного общего, среднего общего образования, дополнительных образовательных  программ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в полном объеме и назначить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учителя информатики Григоренко В.В.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для централизо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ванного взаимодействия с центрами </w:t>
      </w:r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информационных и образовательных технологий и оказания технической помощи в проведении учебных мероприятий с применением электронного обучения и дистанционных образовательных технологий. Использовать в учебном процессе открытые образовательные </w:t>
      </w:r>
      <w:proofErr w:type="gramStart"/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ресурсы</w:t>
      </w:r>
      <w:proofErr w:type="gramEnd"/>
      <w:r w:rsidR="00F44D2F"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размещенные на сайте Министерства науки</w:t>
      </w:r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РФ, </w:t>
      </w:r>
      <w:proofErr w:type="spellStart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Министерствоа</w:t>
      </w:r>
      <w:proofErr w:type="spellEnd"/>
      <w:r w:rsidRPr="00A3407D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Просвещения РФ</w:t>
      </w:r>
      <w:r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  <w:t>.</w:t>
      </w:r>
    </w:p>
    <w:p w:rsidR="00F44D2F" w:rsidRPr="00C94E6F" w:rsidRDefault="00D6181D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  <w:t xml:space="preserve">7. 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Веремейцевой</w:t>
      </w:r>
      <w:proofErr w:type="spellEnd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Т.И. и заместителю директора по ВР </w:t>
      </w:r>
      <w:proofErr w:type="spellStart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Щетниковой</w:t>
      </w:r>
      <w:proofErr w:type="spellEnd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Н.В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осуществляющих административно-управ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ленческую и учебн</w:t>
      </w:r>
      <w:proofErr w:type="gramStart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о-</w:t>
      </w:r>
      <w:proofErr w:type="gramEnd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воспитательную 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деятельность:</w:t>
      </w:r>
    </w:p>
    <w:p w:rsidR="00F44D2F" w:rsidRPr="00C94E6F" w:rsidRDefault="00D6181D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7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.1</w:t>
      </w:r>
      <w:proofErr w:type="gramStart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  М</w:t>
      </w:r>
      <w:proofErr w:type="gramEnd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инимизировать нахождени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е работников на территории ОО.</w:t>
      </w:r>
    </w:p>
    <w:p w:rsidR="00D6181D" w:rsidRPr="00C94E6F" w:rsidRDefault="00D6181D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7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.2 Составить график присутствия работников на рабочих местах в условиях реализации образовательных программ на основе электронного обучения дистанционных образовательных технологий</w:t>
      </w:r>
      <w:proofErr w:type="gramStart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.</w:t>
      </w:r>
      <w:proofErr w:type="gramEnd"/>
    </w:p>
    <w:p w:rsidR="00C94E6F" w:rsidRPr="00C94E6F" w:rsidRDefault="00D6181D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7.3.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Подготовить электронное расписание организации образовательного процесса с учетом перехода на обучение с применением электронного обучения и дистанционных образовательных тех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нологий и обеспечить контроль   разработки 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всей учебно-методической документации, обеспечивающей реализацию образовательных программ на основе дистанционных образовательных технологий</w:t>
      </w:r>
      <w:proofErr w:type="gramStart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</w:t>
      </w:r>
      <w:r w:rsidR="00C94E6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.</w:t>
      </w:r>
      <w:proofErr w:type="gramEnd"/>
      <w:r w:rsidR="00C94E6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Разместить данную информацию на сайте ОО.</w:t>
      </w:r>
    </w:p>
    <w:p w:rsidR="00F44D2F" w:rsidRP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8.  Учителю информатики Григоренко В.В.:</w:t>
      </w:r>
    </w:p>
    <w:p w:rsidR="00F44D2F" w:rsidRP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8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.1</w:t>
      </w:r>
      <w:proofErr w:type="gramStart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О</w:t>
      </w:r>
      <w:proofErr w:type="gramEnd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беспечить техническое сопровождение образовательного процесса по реализации образовательных программ с применением электронного обучения и дистанционных образовательных технологий.</w:t>
      </w:r>
    </w:p>
    <w:p w:rsidR="00F44D2F" w:rsidRP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8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.2</w:t>
      </w:r>
      <w:proofErr w:type="gramStart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</w:t>
      </w:r>
      <w:proofErr w:type="gramEnd"/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одготовить рекомендации по применению электронных ресурсов для организации учебного процесса на основе электронного обучения и дистанционных образовате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льных технологий в срок до 30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.03.2020г.;</w:t>
      </w:r>
    </w:p>
    <w:p w:rsidR="00F44D2F" w:rsidRP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9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. </w:t>
      </w:r>
      <w:proofErr w:type="gramStart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Заместителю директора по ВР </w:t>
      </w:r>
      <w:proofErr w:type="spellStart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Щетниковой</w:t>
      </w:r>
      <w:proofErr w:type="spellEnd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Н.В., классным руководителям 1 – 11 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активизировать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(в рамках дистанционного общения)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воспитательную работу среди обучающихся, направленную на развитие личности, ведение здорового образа жизни, развитие культуры личной гигиены и социальной ответственности.</w:t>
      </w:r>
      <w:proofErr w:type="gramEnd"/>
    </w:p>
    <w:p w:rsidR="00F44D2F" w:rsidRPr="00C94E6F" w:rsidRDefault="00F44D2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9. Довести до сведени</w:t>
      </w:r>
      <w:r w:rsidR="00C94E6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я сотрудников и обучающихся  ОО </w:t>
      </w: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информацию о горячей линии в связи с распространением вируса COVID-19 (КОРОНАВИРУС), открытой </w:t>
      </w:r>
      <w:proofErr w:type="spellStart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Минобрнауки</w:t>
      </w:r>
      <w:proofErr w:type="spellEnd"/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РФ (</w:t>
      </w:r>
      <w:hyperlink r:id="rId7" w:tgtFrame="_blank" w:history="1">
        <w:r w:rsidRPr="00C94E6F">
          <w:rPr>
            <w:rFonts w:ascii="Times New Roman" w:eastAsia="Times New Roman" w:hAnsi="Times New Roman" w:cs="Times New Roman"/>
            <w:b/>
            <w:color w:val="157FC4"/>
            <w:sz w:val="24"/>
            <w:szCs w:val="24"/>
            <w:lang w:eastAsia="ru-RU"/>
          </w:rPr>
          <w:t>https://www.minobrnauki.gov.ru/ru/activity/other/coronavirus/</w:t>
        </w:r>
      </w:hyperlink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).</w:t>
      </w:r>
    </w:p>
    <w:p w:rsidR="00F44D2F" w:rsidRPr="00C94E6F" w:rsidRDefault="00F44D2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10. </w:t>
      </w:r>
      <w:proofErr w:type="gramStart"/>
      <w:r w:rsidR="00C94E6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Разместить приказ</w:t>
      </w:r>
      <w:proofErr w:type="gramEnd"/>
      <w:r w:rsidR="00C94E6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на сайте ОО.</w:t>
      </w:r>
    </w:p>
    <w:p w:rsidR="00F44D2F" w:rsidRP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11. Контроль   исполнения </w:t>
      </w:r>
      <w:r w:rsidR="00F44D2F" w:rsidRPr="00C94E6F"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приказа оставляю за собой.</w:t>
      </w:r>
    </w:p>
    <w:p w:rsidR="00F44D2F" w:rsidRPr="00C94E6F" w:rsidRDefault="00F44D2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</w:p>
    <w:p w:rsidR="00F44D2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Директор школы </w:t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Е.А.Чеснокова</w:t>
      </w:r>
      <w:proofErr w:type="spellEnd"/>
    </w:p>
    <w:p w:rsid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С приказом ознакомлены 24.03.2020 г:</w:t>
      </w:r>
    </w:p>
    <w:p w:rsid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Веремейцева</w:t>
      </w:r>
      <w:proofErr w:type="spellEnd"/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Т.И.</w:t>
      </w:r>
    </w:p>
    <w:p w:rsidR="00C94E6F" w:rsidRPr="00C94E6F" w:rsidRDefault="00C94E6F" w:rsidP="00C94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>Щетникова</w:t>
      </w:r>
      <w:proofErr w:type="spellEnd"/>
      <w:r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  <w:t xml:space="preserve"> Н.В.</w:t>
      </w:r>
    </w:p>
    <w:p w:rsidR="00AD5F9F" w:rsidRPr="00C94E6F" w:rsidRDefault="00AD5F9F" w:rsidP="00C94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5F9F" w:rsidRPr="00C9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71B"/>
    <w:multiLevelType w:val="multilevel"/>
    <w:tmpl w:val="CB1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D"/>
    <w:rsid w:val="001017D3"/>
    <w:rsid w:val="002161F5"/>
    <w:rsid w:val="004C76BF"/>
    <w:rsid w:val="00610B88"/>
    <w:rsid w:val="007A294F"/>
    <w:rsid w:val="007D459E"/>
    <w:rsid w:val="00836C13"/>
    <w:rsid w:val="009D2A8D"/>
    <w:rsid w:val="00A3407D"/>
    <w:rsid w:val="00A703E8"/>
    <w:rsid w:val="00AB11B1"/>
    <w:rsid w:val="00AD5F9F"/>
    <w:rsid w:val="00B000F1"/>
    <w:rsid w:val="00C800D3"/>
    <w:rsid w:val="00C94E6F"/>
    <w:rsid w:val="00CA0B10"/>
    <w:rsid w:val="00D6181D"/>
    <w:rsid w:val="00E108DB"/>
    <w:rsid w:val="00F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180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32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69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880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065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obrnauki.gov.ru/ru/activity/other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F3A5-7131-46B5-B2FA-A2DB4004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18</cp:revision>
  <dcterms:created xsi:type="dcterms:W3CDTF">2020-03-24T19:54:00Z</dcterms:created>
  <dcterms:modified xsi:type="dcterms:W3CDTF">2020-03-25T20:13:00Z</dcterms:modified>
</cp:coreProperties>
</file>